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2" w:rsidRDefault="00C82442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>«Утверждаю:                                                                                              Согласовано:</w:t>
      </w: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И.О.Глава территориальной администрации п. Черноисточинск</w:t>
      </w: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Карпенко В.И.</w:t>
      </w: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Отчёт   мероприятий  МБУ ГГО «Черноисточинского центра культуры»        </w:t>
      </w: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424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75AA">
        <w:rPr>
          <w:rFonts w:ascii="Times New Roman" w:hAnsi="Times New Roman" w:cs="Times New Roman"/>
          <w:sz w:val="24"/>
          <w:szCs w:val="24"/>
        </w:rPr>
        <w:t>за январь</w:t>
      </w: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>2023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6804"/>
        <w:gridCol w:w="2410"/>
        <w:gridCol w:w="1701"/>
        <w:gridCol w:w="1778"/>
      </w:tblGrid>
      <w:tr w:rsidR="0054414A" w:rsidRPr="00BA75AA" w:rsidTr="00DB1756">
        <w:tc>
          <w:tcPr>
            <w:tcW w:w="53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80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10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778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414A" w:rsidRPr="00BA75AA" w:rsidTr="00DB1756">
        <w:tc>
          <w:tcPr>
            <w:tcW w:w="53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04.01.202</w:t>
            </w:r>
            <w:r w:rsidR="00EE76E7" w:rsidRPr="00BA75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414A" w:rsidRPr="00BA75AA" w:rsidRDefault="00590A15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</w:t>
            </w:r>
            <w:r w:rsidR="0054414A" w:rsidRPr="00BA75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BA75AA">
              <w:rPr>
                <w:rFonts w:ascii="Times New Roman" w:hAnsi="Times New Roman"/>
                <w:sz w:val="24"/>
                <w:szCs w:val="24"/>
              </w:rPr>
              <w:t>Сладкоснежный</w:t>
            </w:r>
            <w:proofErr w:type="spell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Новый год» для неорганизованных детей посёлка.</w:t>
            </w:r>
          </w:p>
        </w:tc>
        <w:tc>
          <w:tcPr>
            <w:tcW w:w="2410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4414A" w:rsidRPr="00BA75AA" w:rsidTr="00DB1756">
        <w:tc>
          <w:tcPr>
            <w:tcW w:w="53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414A" w:rsidRPr="00BA75AA" w:rsidRDefault="00EE76E7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14.30 -15.30</w:t>
            </w:r>
          </w:p>
        </w:tc>
        <w:tc>
          <w:tcPr>
            <w:tcW w:w="680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Мастер – класс «Игрушка на ёлку «</w:t>
            </w:r>
            <w:r w:rsidR="00475D28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BA75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из цветной бумаги</w:t>
            </w:r>
            <w:r w:rsidR="007D399F">
              <w:rPr>
                <w:rFonts w:ascii="Times New Roman" w:hAnsi="Times New Roman"/>
                <w:sz w:val="24"/>
                <w:szCs w:val="24"/>
              </w:rPr>
              <w:t xml:space="preserve"> для неорганизованных детей посёлка</w:t>
            </w:r>
          </w:p>
        </w:tc>
        <w:tc>
          <w:tcPr>
            <w:tcW w:w="2410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4414A" w:rsidRPr="00BA75AA" w:rsidTr="00DB1756">
        <w:tc>
          <w:tcPr>
            <w:tcW w:w="534" w:type="dxa"/>
          </w:tcPr>
          <w:p w:rsidR="0054414A" w:rsidRPr="00BA75AA" w:rsidRDefault="007D399F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414A" w:rsidRPr="00BA75AA" w:rsidRDefault="002C6D9C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Показ Новогодней сказки «Новогодние приключения Алисы в стране чудес» для населения</w:t>
            </w:r>
          </w:p>
        </w:tc>
        <w:tc>
          <w:tcPr>
            <w:tcW w:w="2410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66 платно</w:t>
            </w:r>
          </w:p>
        </w:tc>
        <w:tc>
          <w:tcPr>
            <w:tcW w:w="1778" w:type="dxa"/>
          </w:tcPr>
          <w:p w:rsidR="0054414A" w:rsidRPr="00BA75AA" w:rsidRDefault="003056E1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4414A" w:rsidRPr="00BA75AA" w:rsidTr="00DB1756">
        <w:tc>
          <w:tcPr>
            <w:tcW w:w="534" w:type="dxa"/>
          </w:tcPr>
          <w:p w:rsidR="0054414A" w:rsidRPr="00BA75AA" w:rsidRDefault="007D399F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Благотворител</w:t>
            </w:r>
            <w:r w:rsidR="003056E1">
              <w:rPr>
                <w:rFonts w:ascii="Times New Roman" w:hAnsi="Times New Roman"/>
                <w:sz w:val="24"/>
                <w:szCs w:val="24"/>
              </w:rPr>
              <w:t>ьный показ Новогодней сказк</w:t>
            </w:r>
            <w:r w:rsidR="002B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AA">
              <w:rPr>
                <w:rFonts w:ascii="Times New Roman" w:hAnsi="Times New Roman"/>
                <w:sz w:val="24"/>
                <w:szCs w:val="24"/>
              </w:rPr>
              <w:t xml:space="preserve">«Новогодние приключения Алисы в стране чудес» для детей детского дома Антоновский </w:t>
            </w:r>
          </w:p>
        </w:tc>
        <w:tc>
          <w:tcPr>
            <w:tcW w:w="2410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8" w:type="dxa"/>
          </w:tcPr>
          <w:p w:rsidR="0054414A" w:rsidRPr="00BA75AA" w:rsidRDefault="003056E1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4414A" w:rsidRPr="00BA75AA" w:rsidTr="00DB1756">
        <w:tc>
          <w:tcPr>
            <w:tcW w:w="534" w:type="dxa"/>
          </w:tcPr>
          <w:p w:rsidR="0054414A" w:rsidRPr="00BA75AA" w:rsidRDefault="007D399F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54414A" w:rsidRPr="00BA75AA" w:rsidRDefault="00A02BFB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="0054414A" w:rsidRPr="00BA75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Показ Новогодней сказки «Новогодние приключения Алисы в стране чудес» для населения и гостей посёлка</w:t>
            </w:r>
          </w:p>
        </w:tc>
        <w:tc>
          <w:tcPr>
            <w:tcW w:w="2410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701" w:type="dxa"/>
          </w:tcPr>
          <w:p w:rsidR="0054414A" w:rsidRPr="00BA75AA" w:rsidRDefault="0099435E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</w:t>
            </w:r>
            <w:r w:rsidR="0054414A" w:rsidRPr="00BA75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8" w:type="dxa"/>
          </w:tcPr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4414A" w:rsidRPr="00BA75AA" w:rsidRDefault="0054414A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09.01.2023,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5AA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Видеоурок</w:t>
            </w:r>
            <w:proofErr w:type="spellEnd"/>
            <w:r w:rsidRPr="00BA75AA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«Новогодние символы» </w:t>
            </w:r>
            <w:hyperlink r:id="rId4" w:history="1">
              <w:r w:rsidRPr="00BA75AA">
                <w:rPr>
                  <w:rStyle w:val="a4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https://www.youtube.com/watch?v=xQ-g71hhrUs</w:t>
              </w:r>
            </w:hyperlink>
            <w:r w:rsidRPr="00BA75AA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для клиентов ПНИ</w:t>
            </w:r>
          </w:p>
        </w:tc>
        <w:tc>
          <w:tcPr>
            <w:tcW w:w="2410" w:type="dxa"/>
          </w:tcPr>
          <w:p w:rsidR="00172AD9" w:rsidRPr="00BA75AA" w:rsidRDefault="00172AD9" w:rsidP="0067110E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BA75AA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72AD9" w:rsidRPr="00BA75AA" w:rsidRDefault="00172AD9" w:rsidP="00CA664B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172AD9" w:rsidRPr="00BA75AA" w:rsidRDefault="00172AD9" w:rsidP="00CA664B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10.01.2023,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172AD9" w:rsidRDefault="00172AD9" w:rsidP="00A531D9">
            <w:r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Познавательная программа «Как русские писатели встречали Новый год» для населения посёлка</w:t>
            </w:r>
            <w:hyperlink r:id="rId6" w:history="1">
              <w:r w:rsidRPr="00D16201">
                <w:rPr>
                  <w:rStyle w:val="a4"/>
                </w:rPr>
                <w:t>https://videouroki.net/blog/vidieourok-po-litieraturie-kak-russkiie-pisatieli-vstriechali-novyi-ghod.html?utm_source=jc&amp;utm_medium=email&amp;utm_campaign=russkiy&amp;utm_content=videodwl&amp;utm_term=20221212video</w:t>
              </w:r>
            </w:hyperlink>
          </w:p>
          <w:p w:rsidR="00172AD9" w:rsidRDefault="00172AD9" w:rsidP="00873CC5">
            <w:pPr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</w:pPr>
          </w:p>
          <w:p w:rsidR="00942459" w:rsidRPr="00BA75AA" w:rsidRDefault="00942459" w:rsidP="00873CC5">
            <w:pPr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10" w:type="dxa"/>
          </w:tcPr>
          <w:p w:rsidR="00172AD9" w:rsidRPr="00BA75AA" w:rsidRDefault="00172AD9" w:rsidP="00562310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BA75AA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72AD9" w:rsidRPr="00BA75AA" w:rsidRDefault="00172AD9" w:rsidP="00562310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172AD9" w:rsidRPr="00BA75AA" w:rsidRDefault="00172AD9" w:rsidP="00562310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Мастер – класс «Новогодний </w:t>
            </w:r>
            <w:proofErr w:type="spellStart"/>
            <w:r w:rsidRPr="00BA75AA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календарь» для неорганизованных детей.</w:t>
            </w: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eastAsiaTheme="minorHAnsi" w:hAnsi="Times New Roman"/>
                <w:sz w:val="24"/>
                <w:szCs w:val="24"/>
              </w:rPr>
              <w:t>Беседа «Алкоголизм – опасный вид зависимости» для населения посёлка</w:t>
            </w: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Театрализованная программа «Возле Ёлки в Новый год водим хоровод» для гостей посёлка</w:t>
            </w: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гостиница «Комратовых»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100 платно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Елжова Е.В. 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13.01.2023,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«Толерантность и межнациональные конфликты. Как они связаны? С видео презентацией «Богатое многообразие мировых культур» для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вечора. </w:t>
            </w:r>
          </w:p>
        </w:tc>
        <w:tc>
          <w:tcPr>
            <w:tcW w:w="2410" w:type="dxa"/>
          </w:tcPr>
          <w:p w:rsidR="00172AD9" w:rsidRPr="00BA75AA" w:rsidRDefault="00172AD9" w:rsidP="00562310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78" w:type="dxa"/>
          </w:tcPr>
          <w:p w:rsidR="00172AD9" w:rsidRPr="00BA75AA" w:rsidRDefault="00172AD9" w:rsidP="00562310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562310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14.01.2023,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804" w:type="dxa"/>
          </w:tcPr>
          <w:p w:rsidR="00172AD9" w:rsidRPr="003F0E25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ремёсел на старый Новый год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3F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  <w:proofErr w:type="spellEnd"/>
            <w:r w:rsidRPr="003F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hAnsi="Times New Roman"/>
                <w:sz w:val="24"/>
                <w:szCs w:val="24"/>
              </w:rPr>
              <w:t>» с развлекательной программой «Праздник русского валенка» для населения и гостей посёлка</w:t>
            </w:r>
          </w:p>
        </w:tc>
        <w:tc>
          <w:tcPr>
            <w:tcW w:w="2410" w:type="dxa"/>
          </w:tcPr>
          <w:p w:rsidR="00172AD9" w:rsidRPr="00BA75AA" w:rsidRDefault="00172AD9" w:rsidP="0048593F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172AD9" w:rsidRPr="00BA75AA" w:rsidRDefault="00172AD9" w:rsidP="0048593F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172AD9" w:rsidRPr="00BA75AA" w:rsidRDefault="00172AD9" w:rsidP="0048593F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778" w:type="dxa"/>
          </w:tcPr>
          <w:p w:rsidR="00172AD9" w:rsidRPr="00BA75AA" w:rsidRDefault="00172AD9" w:rsidP="0048593F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48593F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14.01.2023,</w:t>
            </w:r>
          </w:p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80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«День святых чудес» для участников клуба «Авто – Леди»</w:t>
            </w:r>
          </w:p>
        </w:tc>
        <w:tc>
          <w:tcPr>
            <w:tcW w:w="2410" w:type="dxa"/>
          </w:tcPr>
          <w:p w:rsidR="00172AD9" w:rsidRPr="00BA75AA" w:rsidRDefault="00172AD9" w:rsidP="008A328C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172AD9" w:rsidRPr="00BA75AA" w:rsidRDefault="00172AD9" w:rsidP="008A328C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Елжова Е.В. 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15.01.2023,</w:t>
            </w:r>
          </w:p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 «Делу время – спорту час!» для населения посёлка</w:t>
            </w:r>
          </w:p>
        </w:tc>
        <w:tc>
          <w:tcPr>
            <w:tcW w:w="2410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78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Елжова Е.В. 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16.01.2023,</w:t>
            </w:r>
          </w:p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80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 «Волшебное слово «Спасибо» к Международному Дню «Спасибо» для молодых семей.</w:t>
            </w:r>
          </w:p>
        </w:tc>
        <w:tc>
          <w:tcPr>
            <w:tcW w:w="2410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A75AA">
              <w:rPr>
                <w:rFonts w:ascii="Times New Roman" w:hAnsi="Times New Roman"/>
                <w:sz w:val="24"/>
                <w:szCs w:val="24"/>
              </w:rPr>
              <w:t>.01.2023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15.00 -16.00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BA75AA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государства». Лекция 1: Вводная лекция</w:t>
            </w:r>
            <w:r w:rsidR="001D58E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для населения посёлка</w:t>
            </w:r>
          </w:p>
          <w:p w:rsidR="00172AD9" w:rsidRPr="00BA75AA" w:rsidRDefault="00172AD9" w:rsidP="00873CC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2AD9" w:rsidRPr="00BA75AA" w:rsidRDefault="000C5006" w:rsidP="00873CC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172AD9" w:rsidRPr="00BA75A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https://www.youtube.com/watch?v=kYnw770i4n4&amp;list=PL-U1Z5tJ1i-aYDIzC1tW9stDXN4pVt704&amp;index=59</w:t>
              </w:r>
            </w:hyperlink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МБУ ГГО «Черноисточинский ЦК» </w:t>
            </w:r>
            <w:hyperlink r:id="rId9" w:tgtFrame="_blank" w:history="1">
              <w:r w:rsidRPr="00BA75AA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18.01.2023,</w:t>
            </w:r>
          </w:p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Театрализованная программа «Зимние забавы в Старый Новый год!» для клиентов ПНИ</w:t>
            </w:r>
          </w:p>
        </w:tc>
        <w:tc>
          <w:tcPr>
            <w:tcW w:w="2410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701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78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18.01.2023,</w:t>
            </w:r>
          </w:p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Игровая программа «В зимних лабиринтах» для начальных классов</w:t>
            </w:r>
          </w:p>
        </w:tc>
        <w:tc>
          <w:tcPr>
            <w:tcW w:w="2410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78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</w:t>
            </w:r>
            <w:r w:rsidRPr="00BA75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172AD9" w:rsidRDefault="00425177" w:rsidP="00873C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="00172AD9">
              <w:rPr>
                <w:rFonts w:ascii="Times New Roman" w:hAnsi="Times New Roman"/>
                <w:sz w:val="24"/>
                <w:szCs w:val="24"/>
              </w:rPr>
              <w:t>онкурс патриотической песни «Салют, Россия!» для учащихся общеобразовательных школ и детских садов ГГО</w:t>
            </w:r>
          </w:p>
          <w:p w:rsidR="00172AD9" w:rsidRDefault="00172AD9" w:rsidP="00873C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AD9" w:rsidRDefault="00172AD9" w:rsidP="00873C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AD9" w:rsidRPr="00BA75AA" w:rsidRDefault="00172AD9" w:rsidP="00A531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20.01. 2023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14.00- 15</w:t>
            </w:r>
            <w:r w:rsidRPr="00BA75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Урок безопасности «Безопасность в чрезвычайных ситуациях!» для начальных классов.</w:t>
            </w: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Познавательная программа «Не сломай себе судьбу!» по профилактике борьбы с наркоманией для молодёжи посёлка.</w:t>
            </w: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72AD9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23.01.2023,</w:t>
            </w:r>
          </w:p>
          <w:p w:rsidR="00172AD9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172AD9" w:rsidRPr="00BA75AA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«Красота человека – в красоте его письма», посвящённое Дню ручного письма для населения посёлка</w:t>
            </w:r>
          </w:p>
        </w:tc>
        <w:tc>
          <w:tcPr>
            <w:tcW w:w="2410" w:type="dxa"/>
          </w:tcPr>
          <w:p w:rsidR="00172AD9" w:rsidRPr="00BA75AA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78" w:type="dxa"/>
          </w:tcPr>
          <w:p w:rsidR="00172AD9" w:rsidRPr="00BA75AA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72AD9" w:rsidRPr="00BA75AA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72AD9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24.01.2023,</w:t>
            </w:r>
          </w:p>
          <w:p w:rsidR="00172AD9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804" w:type="dxa"/>
          </w:tcPr>
          <w:p w:rsidR="00172AD9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«Студенческая дивная, весёлая пора» для учащихся 8-11 класс</w:t>
            </w:r>
          </w:p>
        </w:tc>
        <w:tc>
          <w:tcPr>
            <w:tcW w:w="2410" w:type="dxa"/>
          </w:tcPr>
          <w:p w:rsidR="00172AD9" w:rsidRPr="00BA75AA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AA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701" w:type="dxa"/>
          </w:tcPr>
          <w:p w:rsidR="00172AD9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 платно</w:t>
            </w:r>
          </w:p>
        </w:tc>
        <w:tc>
          <w:tcPr>
            <w:tcW w:w="1778" w:type="dxa"/>
          </w:tcPr>
          <w:p w:rsidR="00172AD9" w:rsidRDefault="00172AD9" w:rsidP="002A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  <w:r w:rsidRPr="00BA75AA">
              <w:rPr>
                <w:rFonts w:ascii="Times New Roman" w:hAnsi="Times New Roman"/>
                <w:sz w:val="24"/>
                <w:szCs w:val="24"/>
              </w:rPr>
              <w:t xml:space="preserve"> 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24.01.2023,</w:t>
            </w:r>
          </w:p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 «Молодёжь 21 века в борьбе с коррупцией» для подростков</w:t>
            </w:r>
          </w:p>
        </w:tc>
        <w:tc>
          <w:tcPr>
            <w:tcW w:w="2410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78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47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771" w:rsidRPr="00BA75AA" w:rsidRDefault="00114771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«История праздника Татьянин день» для молодёжи посёлка.</w:t>
            </w: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Исторический час «Снятие блокады Ленинграда» для подростков МАОУ СОШ №3.</w:t>
            </w:r>
          </w:p>
        </w:tc>
        <w:tc>
          <w:tcPr>
            <w:tcW w:w="2410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78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72AD9" w:rsidRPr="00BA75AA" w:rsidTr="00DB1756">
        <w:tc>
          <w:tcPr>
            <w:tcW w:w="534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31.01.2023,</w:t>
            </w:r>
          </w:p>
          <w:p w:rsidR="00172AD9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«Русская печка – всему дому голова» ко Дню домашней печи для населения.</w:t>
            </w:r>
          </w:p>
        </w:tc>
        <w:tc>
          <w:tcPr>
            <w:tcW w:w="2410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BA75AA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701" w:type="dxa"/>
          </w:tcPr>
          <w:p w:rsidR="00172AD9" w:rsidRPr="00BA75AA" w:rsidRDefault="00172AD9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78" w:type="dxa"/>
          </w:tcPr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72AD9" w:rsidRPr="00BA75AA" w:rsidRDefault="00172AD9" w:rsidP="00295B9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21BDB" w:rsidRPr="00BA75AA" w:rsidTr="00DB1756">
        <w:tc>
          <w:tcPr>
            <w:tcW w:w="534" w:type="dxa"/>
          </w:tcPr>
          <w:p w:rsidR="00421BDB" w:rsidRDefault="00421BDB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21BDB" w:rsidRDefault="00421BDB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31.01.2023,</w:t>
            </w:r>
          </w:p>
          <w:p w:rsidR="00421BDB" w:rsidRDefault="00421BDB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6804" w:type="dxa"/>
          </w:tcPr>
          <w:p w:rsidR="00421BDB" w:rsidRDefault="00421BDB" w:rsidP="0087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изготовление ростового цветка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населения посёлка</w:t>
            </w:r>
          </w:p>
        </w:tc>
        <w:tc>
          <w:tcPr>
            <w:tcW w:w="2410" w:type="dxa"/>
          </w:tcPr>
          <w:p w:rsidR="00421BDB" w:rsidRPr="00BA75AA" w:rsidRDefault="00421BDB" w:rsidP="00D754CD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BA75AA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BA75AA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</w:tcPr>
          <w:p w:rsidR="00421BDB" w:rsidRPr="008A06CC" w:rsidRDefault="00421BDB" w:rsidP="00873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6CC">
              <w:rPr>
                <w:rFonts w:ascii="Times New Roman" w:hAnsi="Times New Roman"/>
                <w:b/>
                <w:sz w:val="24"/>
                <w:szCs w:val="24"/>
              </w:rPr>
              <w:t>8 платно</w:t>
            </w:r>
          </w:p>
        </w:tc>
        <w:tc>
          <w:tcPr>
            <w:tcW w:w="1778" w:type="dxa"/>
          </w:tcPr>
          <w:p w:rsidR="00421BDB" w:rsidRPr="00BA75AA" w:rsidRDefault="00421BDB" w:rsidP="00295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Е.С.</w:t>
            </w:r>
          </w:p>
        </w:tc>
      </w:tr>
    </w:tbl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  \Елжова Е.В. \</w:t>
      </w: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  <w:sz w:val="24"/>
          <w:szCs w:val="24"/>
        </w:rPr>
      </w:pPr>
    </w:p>
    <w:p w:rsidR="0054414A" w:rsidRPr="00BA75AA" w:rsidRDefault="0054414A" w:rsidP="0054414A">
      <w:pPr>
        <w:rPr>
          <w:rFonts w:ascii="Times New Roman" w:hAnsi="Times New Roman" w:cs="Times New Roman"/>
        </w:rPr>
      </w:pPr>
    </w:p>
    <w:p w:rsidR="0054414A" w:rsidRPr="00BA75AA" w:rsidRDefault="0054414A" w:rsidP="0054414A">
      <w:pPr>
        <w:rPr>
          <w:rFonts w:ascii="Times New Roman" w:hAnsi="Times New Roman" w:cs="Times New Roman"/>
        </w:rPr>
      </w:pPr>
    </w:p>
    <w:p w:rsidR="00E121BF" w:rsidRPr="00BA75AA" w:rsidRDefault="00E121BF">
      <w:pPr>
        <w:rPr>
          <w:rFonts w:ascii="Times New Roman" w:hAnsi="Times New Roman" w:cs="Times New Roman"/>
        </w:rPr>
      </w:pPr>
    </w:p>
    <w:sectPr w:rsidR="00E121BF" w:rsidRPr="00BA75AA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14A"/>
    <w:rsid w:val="00025027"/>
    <w:rsid w:val="000C5006"/>
    <w:rsid w:val="000F47A2"/>
    <w:rsid w:val="00114771"/>
    <w:rsid w:val="00130E7A"/>
    <w:rsid w:val="00172AD9"/>
    <w:rsid w:val="001D58E2"/>
    <w:rsid w:val="00257F22"/>
    <w:rsid w:val="002A1B53"/>
    <w:rsid w:val="002B3ACB"/>
    <w:rsid w:val="002C2058"/>
    <w:rsid w:val="002C35D1"/>
    <w:rsid w:val="002C6D9C"/>
    <w:rsid w:val="003056E1"/>
    <w:rsid w:val="00317BCD"/>
    <w:rsid w:val="003276A9"/>
    <w:rsid w:val="00347348"/>
    <w:rsid w:val="00356F52"/>
    <w:rsid w:val="00367BAA"/>
    <w:rsid w:val="003F0E25"/>
    <w:rsid w:val="00421BDB"/>
    <w:rsid w:val="00425177"/>
    <w:rsid w:val="00436FE8"/>
    <w:rsid w:val="00475D28"/>
    <w:rsid w:val="00492069"/>
    <w:rsid w:val="004A4BD2"/>
    <w:rsid w:val="004F22DF"/>
    <w:rsid w:val="005102B0"/>
    <w:rsid w:val="00512F6D"/>
    <w:rsid w:val="0054414A"/>
    <w:rsid w:val="005706F7"/>
    <w:rsid w:val="00590A15"/>
    <w:rsid w:val="00634730"/>
    <w:rsid w:val="00651B41"/>
    <w:rsid w:val="006537CA"/>
    <w:rsid w:val="007720D3"/>
    <w:rsid w:val="007D399F"/>
    <w:rsid w:val="007F1D49"/>
    <w:rsid w:val="0080473A"/>
    <w:rsid w:val="00805E1A"/>
    <w:rsid w:val="00851241"/>
    <w:rsid w:val="008A06CC"/>
    <w:rsid w:val="008C6F55"/>
    <w:rsid w:val="008D1E75"/>
    <w:rsid w:val="00942459"/>
    <w:rsid w:val="00966EF0"/>
    <w:rsid w:val="0099435E"/>
    <w:rsid w:val="009C18C1"/>
    <w:rsid w:val="00A02BFB"/>
    <w:rsid w:val="00A531D9"/>
    <w:rsid w:val="00A905B1"/>
    <w:rsid w:val="00AA0CC2"/>
    <w:rsid w:val="00AB2EDB"/>
    <w:rsid w:val="00AF2154"/>
    <w:rsid w:val="00B0383D"/>
    <w:rsid w:val="00B50759"/>
    <w:rsid w:val="00BA75AA"/>
    <w:rsid w:val="00BB7A19"/>
    <w:rsid w:val="00BF541E"/>
    <w:rsid w:val="00C601C1"/>
    <w:rsid w:val="00C82442"/>
    <w:rsid w:val="00C9600F"/>
    <w:rsid w:val="00DB1756"/>
    <w:rsid w:val="00DC7909"/>
    <w:rsid w:val="00E121BF"/>
    <w:rsid w:val="00E503F0"/>
    <w:rsid w:val="00E72B28"/>
    <w:rsid w:val="00ED1952"/>
    <w:rsid w:val="00EE76E7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4A"/>
    <w:rPr>
      <w:color w:val="0000FF" w:themeColor="hyperlink"/>
      <w:u w:val="single"/>
    </w:rPr>
  </w:style>
  <w:style w:type="paragraph" w:styleId="a5">
    <w:name w:val="No Spacing"/>
    <w:uiPriority w:val="99"/>
    <w:qFormat/>
    <w:rsid w:val="005441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nw770i4n4&amp;list=PL-U1Z5tJ1i-aYDIzC1tW9stDXN4pVt704&amp;index=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vidieourok-po-litieraturie-kak-russkiie-pisatieli-vstriechali-novyi-ghod.html?utm_source=jc&amp;utm_medium=email&amp;utm_campaign=russkiy&amp;utm_content=videodwl&amp;utm_term=20221212vid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cec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Q-g71hhrUs" TargetMode="External"/><Relationship Id="rId9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cp:lastPrinted>2023-01-31T09:08:00Z</cp:lastPrinted>
  <dcterms:created xsi:type="dcterms:W3CDTF">2023-01-10T04:12:00Z</dcterms:created>
  <dcterms:modified xsi:type="dcterms:W3CDTF">2023-02-21T11:15:00Z</dcterms:modified>
</cp:coreProperties>
</file>